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A6D790" w14:textId="0F263F66" w:rsidR="007E6F3C" w:rsidRDefault="007E6F3C">
      <w:pPr>
        <w:rPr>
          <w:b/>
          <w:bCs/>
          <w:sz w:val="32"/>
          <w:szCs w:val="32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0EA624F8" wp14:editId="3C330FFB">
            <wp:simplePos x="0" y="0"/>
            <wp:positionH relativeFrom="column">
              <wp:posOffset>2763520</wp:posOffset>
            </wp:positionH>
            <wp:positionV relativeFrom="paragraph">
              <wp:posOffset>-85725</wp:posOffset>
            </wp:positionV>
            <wp:extent cx="1009650" cy="111644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116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A8BBA7" w14:textId="77777777" w:rsidR="007E6F3C" w:rsidRDefault="007E6F3C">
      <w:pPr>
        <w:rPr>
          <w:b/>
          <w:bCs/>
          <w:sz w:val="32"/>
          <w:szCs w:val="32"/>
          <w:u w:val="single"/>
        </w:rPr>
      </w:pPr>
    </w:p>
    <w:p w14:paraId="4633D7C0" w14:textId="77777777" w:rsidR="007E6F3C" w:rsidRDefault="007E6F3C">
      <w:pPr>
        <w:rPr>
          <w:b/>
          <w:bCs/>
          <w:sz w:val="32"/>
          <w:szCs w:val="32"/>
          <w:u w:val="single"/>
        </w:rPr>
      </w:pPr>
    </w:p>
    <w:p w14:paraId="769F0113" w14:textId="77777777" w:rsidR="007E6F3C" w:rsidRDefault="007E6F3C">
      <w:pPr>
        <w:rPr>
          <w:b/>
          <w:bCs/>
          <w:sz w:val="32"/>
          <w:szCs w:val="32"/>
          <w:u w:val="single"/>
        </w:rPr>
      </w:pPr>
    </w:p>
    <w:p w14:paraId="19AFBA21" w14:textId="4F847D84" w:rsidR="00D156C1" w:rsidRPr="00330BD5" w:rsidRDefault="007E6F3C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Swallownest Primary </w:t>
      </w:r>
      <w:r w:rsidR="00804198" w:rsidRPr="00330BD5">
        <w:rPr>
          <w:b/>
          <w:bCs/>
          <w:sz w:val="32"/>
          <w:szCs w:val="32"/>
          <w:u w:val="single"/>
        </w:rPr>
        <w:t>Admissions Arrangements Consultation</w:t>
      </w:r>
      <w:r w:rsidR="00330BD5">
        <w:rPr>
          <w:b/>
          <w:bCs/>
          <w:sz w:val="32"/>
          <w:szCs w:val="32"/>
          <w:u w:val="single"/>
        </w:rPr>
        <w:t xml:space="preserve"> 202</w:t>
      </w:r>
      <w:r w:rsidR="00F457E5">
        <w:rPr>
          <w:b/>
          <w:bCs/>
          <w:sz w:val="32"/>
          <w:szCs w:val="32"/>
          <w:u w:val="single"/>
        </w:rPr>
        <w:t>5</w:t>
      </w:r>
      <w:r>
        <w:rPr>
          <w:b/>
          <w:bCs/>
          <w:sz w:val="32"/>
          <w:szCs w:val="32"/>
          <w:u w:val="single"/>
        </w:rPr>
        <w:t>/</w:t>
      </w:r>
      <w:r w:rsidR="00330BD5">
        <w:rPr>
          <w:b/>
          <w:bCs/>
          <w:sz w:val="32"/>
          <w:szCs w:val="32"/>
          <w:u w:val="single"/>
        </w:rPr>
        <w:t>202</w:t>
      </w:r>
      <w:r w:rsidR="00F457E5">
        <w:rPr>
          <w:b/>
          <w:bCs/>
          <w:sz w:val="32"/>
          <w:szCs w:val="32"/>
          <w:u w:val="single"/>
        </w:rPr>
        <w:t>6</w:t>
      </w:r>
      <w:bookmarkStart w:id="0" w:name="_GoBack"/>
      <w:bookmarkEnd w:id="0"/>
      <w:r w:rsidR="00804198" w:rsidRPr="00330BD5">
        <w:rPr>
          <w:b/>
          <w:bCs/>
          <w:sz w:val="32"/>
          <w:szCs w:val="32"/>
          <w:u w:val="single"/>
        </w:rPr>
        <w:t>:</w:t>
      </w:r>
    </w:p>
    <w:p w14:paraId="33415345" w14:textId="4A1724E8" w:rsidR="00370209" w:rsidRPr="007E6F3C" w:rsidRDefault="007E6F3C">
      <w:pPr>
        <w:rPr>
          <w:bCs/>
          <w:sz w:val="24"/>
          <w:szCs w:val="24"/>
        </w:rPr>
      </w:pPr>
      <w:r w:rsidRPr="007E6F3C">
        <w:rPr>
          <w:b/>
          <w:bCs/>
          <w:i/>
          <w:sz w:val="24"/>
          <w:szCs w:val="24"/>
        </w:rPr>
        <w:t>Swallownest Primary School</w:t>
      </w:r>
      <w:r w:rsidRPr="007E6F3C">
        <w:rPr>
          <w:bCs/>
          <w:sz w:val="24"/>
          <w:szCs w:val="24"/>
        </w:rPr>
        <w:t xml:space="preserve"> </w:t>
      </w:r>
      <w:r w:rsidR="00804198" w:rsidRPr="007E6F3C">
        <w:rPr>
          <w:bCs/>
          <w:sz w:val="24"/>
          <w:szCs w:val="24"/>
        </w:rPr>
        <w:t>wish</w:t>
      </w:r>
      <w:r w:rsidRPr="007E6F3C">
        <w:rPr>
          <w:bCs/>
          <w:sz w:val="24"/>
          <w:szCs w:val="24"/>
        </w:rPr>
        <w:t xml:space="preserve">es </w:t>
      </w:r>
      <w:r w:rsidR="00804198" w:rsidRPr="007E6F3C">
        <w:rPr>
          <w:bCs/>
          <w:sz w:val="24"/>
          <w:szCs w:val="24"/>
        </w:rPr>
        <w:t xml:space="preserve">to consult </w:t>
      </w:r>
      <w:r w:rsidR="00DE436A" w:rsidRPr="007E6F3C">
        <w:rPr>
          <w:bCs/>
          <w:sz w:val="24"/>
          <w:szCs w:val="24"/>
        </w:rPr>
        <w:t xml:space="preserve">with </w:t>
      </w:r>
      <w:r w:rsidR="00804198" w:rsidRPr="007E6F3C">
        <w:rPr>
          <w:bCs/>
          <w:sz w:val="24"/>
          <w:szCs w:val="24"/>
        </w:rPr>
        <w:t>you on their current admissions arrangements</w:t>
      </w:r>
      <w:r w:rsidRPr="007E6F3C">
        <w:rPr>
          <w:bCs/>
          <w:sz w:val="24"/>
          <w:szCs w:val="24"/>
        </w:rPr>
        <w:t xml:space="preserve">. </w:t>
      </w:r>
    </w:p>
    <w:p w14:paraId="3E4676F0" w14:textId="5569D1C7" w:rsidR="00804198" w:rsidRPr="007E6F3C" w:rsidRDefault="00804198" w:rsidP="00DE436A">
      <w:pPr>
        <w:rPr>
          <w:bCs/>
          <w:sz w:val="24"/>
          <w:szCs w:val="24"/>
        </w:rPr>
      </w:pPr>
      <w:r w:rsidRPr="007E6F3C">
        <w:rPr>
          <w:bCs/>
          <w:sz w:val="24"/>
          <w:szCs w:val="24"/>
        </w:rPr>
        <w:t>No changes have been made to th</w:t>
      </w:r>
      <w:r w:rsidR="00AD197B" w:rsidRPr="007E6F3C">
        <w:rPr>
          <w:bCs/>
          <w:sz w:val="24"/>
          <w:szCs w:val="24"/>
        </w:rPr>
        <w:t>e</w:t>
      </w:r>
      <w:r w:rsidRPr="007E6F3C">
        <w:rPr>
          <w:bCs/>
          <w:sz w:val="24"/>
          <w:szCs w:val="24"/>
        </w:rPr>
        <w:t>se arrangements</w:t>
      </w:r>
      <w:r w:rsidR="00AD197B" w:rsidRPr="007E6F3C">
        <w:rPr>
          <w:bCs/>
          <w:sz w:val="24"/>
          <w:szCs w:val="24"/>
        </w:rPr>
        <w:t xml:space="preserve">, </w:t>
      </w:r>
      <w:r w:rsidR="00806BE8" w:rsidRPr="007E6F3C">
        <w:rPr>
          <w:bCs/>
          <w:sz w:val="24"/>
          <w:szCs w:val="24"/>
        </w:rPr>
        <w:t>however,</w:t>
      </w:r>
      <w:r w:rsidRPr="007E6F3C">
        <w:rPr>
          <w:bCs/>
          <w:sz w:val="24"/>
          <w:szCs w:val="24"/>
        </w:rPr>
        <w:t xml:space="preserve"> it is </w:t>
      </w:r>
      <w:r w:rsidR="00370209" w:rsidRPr="007E6F3C">
        <w:rPr>
          <w:bCs/>
          <w:sz w:val="24"/>
          <w:szCs w:val="24"/>
        </w:rPr>
        <w:t xml:space="preserve">a </w:t>
      </w:r>
      <w:r w:rsidRPr="007E6F3C">
        <w:rPr>
          <w:bCs/>
          <w:sz w:val="24"/>
          <w:szCs w:val="24"/>
        </w:rPr>
        <w:t xml:space="preserve">requirement as outlined in </w:t>
      </w:r>
      <w:r w:rsidR="00370209" w:rsidRPr="007E6F3C">
        <w:rPr>
          <w:bCs/>
          <w:sz w:val="24"/>
          <w:szCs w:val="24"/>
        </w:rPr>
        <w:t>‘</w:t>
      </w:r>
      <w:r w:rsidRPr="007E6F3C">
        <w:rPr>
          <w:bCs/>
          <w:sz w:val="24"/>
          <w:szCs w:val="24"/>
        </w:rPr>
        <w:t>The School Admissions Code 2021</w:t>
      </w:r>
      <w:r w:rsidR="00370209" w:rsidRPr="007E6F3C">
        <w:rPr>
          <w:bCs/>
          <w:sz w:val="24"/>
          <w:szCs w:val="24"/>
        </w:rPr>
        <w:t>’</w:t>
      </w:r>
      <w:r w:rsidRPr="007E6F3C">
        <w:rPr>
          <w:bCs/>
          <w:sz w:val="24"/>
          <w:szCs w:val="24"/>
        </w:rPr>
        <w:t xml:space="preserve"> that all admission authorities must consult on their admission arrangements at least once every 7 years, even when no changes have been made</w:t>
      </w:r>
      <w:r w:rsidR="00DE436A" w:rsidRPr="007E6F3C">
        <w:rPr>
          <w:bCs/>
          <w:sz w:val="24"/>
          <w:szCs w:val="24"/>
        </w:rPr>
        <w:t xml:space="preserve"> to the arrangements</w:t>
      </w:r>
      <w:r w:rsidRPr="007E6F3C">
        <w:rPr>
          <w:bCs/>
          <w:sz w:val="24"/>
          <w:szCs w:val="24"/>
        </w:rPr>
        <w:t xml:space="preserve">. </w:t>
      </w:r>
    </w:p>
    <w:p w14:paraId="7AE699A6" w14:textId="7287B6D7" w:rsidR="00574C59" w:rsidRPr="007E6F3C" w:rsidRDefault="00804198" w:rsidP="00DE436A">
      <w:pPr>
        <w:rPr>
          <w:bCs/>
          <w:sz w:val="24"/>
          <w:szCs w:val="24"/>
        </w:rPr>
      </w:pPr>
      <w:r w:rsidRPr="007E6F3C">
        <w:rPr>
          <w:bCs/>
          <w:sz w:val="24"/>
          <w:szCs w:val="24"/>
        </w:rPr>
        <w:t xml:space="preserve">The consultation period is </w:t>
      </w:r>
      <w:r w:rsidR="00370209" w:rsidRPr="007E6F3C">
        <w:rPr>
          <w:bCs/>
          <w:sz w:val="24"/>
          <w:szCs w:val="24"/>
        </w:rPr>
        <w:t xml:space="preserve">to span </w:t>
      </w:r>
      <w:r w:rsidRPr="007E6F3C">
        <w:rPr>
          <w:bCs/>
          <w:sz w:val="24"/>
          <w:szCs w:val="24"/>
        </w:rPr>
        <w:t xml:space="preserve">over a minimum </w:t>
      </w:r>
      <w:r w:rsidR="00370209" w:rsidRPr="007E6F3C">
        <w:rPr>
          <w:bCs/>
          <w:sz w:val="24"/>
          <w:szCs w:val="24"/>
        </w:rPr>
        <w:t xml:space="preserve">of </w:t>
      </w:r>
      <w:r w:rsidR="00806BE8" w:rsidRPr="007E6F3C">
        <w:rPr>
          <w:bCs/>
          <w:sz w:val="24"/>
          <w:szCs w:val="24"/>
        </w:rPr>
        <w:t>6</w:t>
      </w:r>
      <w:r w:rsidR="00370209" w:rsidRPr="007E6F3C">
        <w:rPr>
          <w:bCs/>
          <w:sz w:val="24"/>
          <w:szCs w:val="24"/>
        </w:rPr>
        <w:t xml:space="preserve"> </w:t>
      </w:r>
      <w:r w:rsidR="00806BE8" w:rsidRPr="007E6F3C">
        <w:rPr>
          <w:bCs/>
          <w:sz w:val="24"/>
          <w:szCs w:val="24"/>
        </w:rPr>
        <w:t>week</w:t>
      </w:r>
      <w:r w:rsidR="00370209" w:rsidRPr="007E6F3C">
        <w:rPr>
          <w:bCs/>
          <w:sz w:val="24"/>
          <w:szCs w:val="24"/>
        </w:rPr>
        <w:t>s</w:t>
      </w:r>
      <w:r w:rsidRPr="007E6F3C">
        <w:rPr>
          <w:bCs/>
          <w:sz w:val="24"/>
          <w:szCs w:val="24"/>
        </w:rPr>
        <w:t xml:space="preserve">. For </w:t>
      </w:r>
      <w:r w:rsidR="007E6F3C" w:rsidRPr="007E6F3C">
        <w:rPr>
          <w:bCs/>
          <w:sz w:val="24"/>
          <w:szCs w:val="24"/>
        </w:rPr>
        <w:t>Swallownest Primary School</w:t>
      </w:r>
      <w:r w:rsidRPr="007E6F3C">
        <w:rPr>
          <w:bCs/>
          <w:sz w:val="24"/>
          <w:szCs w:val="24"/>
        </w:rPr>
        <w:t xml:space="preserve">, we intend to consult from </w:t>
      </w:r>
      <w:r w:rsidR="007E6F3C" w:rsidRPr="007E6F3C">
        <w:rPr>
          <w:bCs/>
          <w:sz w:val="24"/>
          <w:szCs w:val="24"/>
          <w:u w:val="single"/>
        </w:rPr>
        <w:t>Thursday 14</w:t>
      </w:r>
      <w:r w:rsidR="007E6F3C" w:rsidRPr="007E6F3C">
        <w:rPr>
          <w:bCs/>
          <w:sz w:val="24"/>
          <w:szCs w:val="24"/>
          <w:u w:val="single"/>
          <w:vertAlign w:val="superscript"/>
        </w:rPr>
        <w:t>th</w:t>
      </w:r>
      <w:r w:rsidR="007E6F3C" w:rsidRPr="007E6F3C">
        <w:rPr>
          <w:bCs/>
          <w:sz w:val="24"/>
          <w:szCs w:val="24"/>
          <w:u w:val="single"/>
        </w:rPr>
        <w:t xml:space="preserve"> </w:t>
      </w:r>
      <w:r w:rsidR="00330BD5" w:rsidRPr="007E6F3C">
        <w:rPr>
          <w:bCs/>
          <w:sz w:val="24"/>
          <w:szCs w:val="24"/>
          <w:u w:val="single"/>
        </w:rPr>
        <w:t>December</w:t>
      </w:r>
      <w:r w:rsidRPr="007E6F3C">
        <w:rPr>
          <w:bCs/>
          <w:sz w:val="24"/>
          <w:szCs w:val="24"/>
          <w:u w:val="single"/>
        </w:rPr>
        <w:t xml:space="preserve"> 2023</w:t>
      </w:r>
      <w:r w:rsidRPr="007E6F3C">
        <w:rPr>
          <w:bCs/>
          <w:sz w:val="24"/>
          <w:szCs w:val="24"/>
        </w:rPr>
        <w:t>.</w:t>
      </w:r>
    </w:p>
    <w:p w14:paraId="7C314D74" w14:textId="017E69F5" w:rsidR="00574C59" w:rsidRPr="007E6F3C" w:rsidRDefault="00574C59">
      <w:pPr>
        <w:rPr>
          <w:bCs/>
          <w:sz w:val="24"/>
          <w:szCs w:val="24"/>
        </w:rPr>
      </w:pPr>
      <w:r w:rsidRPr="007E6F3C">
        <w:rPr>
          <w:bCs/>
          <w:sz w:val="24"/>
          <w:szCs w:val="24"/>
        </w:rPr>
        <w:t xml:space="preserve">This consultation is applicable </w:t>
      </w:r>
      <w:r w:rsidR="00806BE8" w:rsidRPr="007E6F3C">
        <w:rPr>
          <w:bCs/>
          <w:sz w:val="24"/>
          <w:szCs w:val="24"/>
        </w:rPr>
        <w:t>to: -</w:t>
      </w:r>
      <w:r w:rsidRPr="007E6F3C">
        <w:rPr>
          <w:bCs/>
          <w:sz w:val="24"/>
          <w:szCs w:val="24"/>
        </w:rPr>
        <w:t xml:space="preserve"> </w:t>
      </w:r>
    </w:p>
    <w:p w14:paraId="4E28E6FF" w14:textId="3B6E0007" w:rsidR="00574C59" w:rsidRPr="007E6F3C" w:rsidRDefault="00896A36" w:rsidP="00574C59">
      <w:pPr>
        <w:pStyle w:val="ListParagraph"/>
        <w:numPr>
          <w:ilvl w:val="0"/>
          <w:numId w:val="1"/>
        </w:numPr>
        <w:rPr>
          <w:bCs/>
          <w:sz w:val="24"/>
          <w:szCs w:val="24"/>
        </w:rPr>
      </w:pPr>
      <w:proofErr w:type="gramStart"/>
      <w:r w:rsidRPr="007E6F3C">
        <w:rPr>
          <w:bCs/>
          <w:sz w:val="24"/>
          <w:szCs w:val="24"/>
        </w:rPr>
        <w:t>p</w:t>
      </w:r>
      <w:r w:rsidR="00574C59" w:rsidRPr="007E6F3C">
        <w:rPr>
          <w:bCs/>
          <w:sz w:val="24"/>
          <w:szCs w:val="24"/>
        </w:rPr>
        <w:t>arents/carers</w:t>
      </w:r>
      <w:proofErr w:type="gramEnd"/>
      <w:r w:rsidR="00574C59" w:rsidRPr="007E6F3C">
        <w:rPr>
          <w:bCs/>
          <w:sz w:val="24"/>
          <w:szCs w:val="24"/>
        </w:rPr>
        <w:t xml:space="preserve"> of children between the ages of </w:t>
      </w:r>
      <w:r w:rsidR="007E6F3C" w:rsidRPr="007E6F3C">
        <w:rPr>
          <w:bCs/>
          <w:sz w:val="24"/>
          <w:szCs w:val="24"/>
        </w:rPr>
        <w:t>3</w:t>
      </w:r>
      <w:r w:rsidR="00574C59" w:rsidRPr="007E6F3C">
        <w:rPr>
          <w:bCs/>
          <w:sz w:val="24"/>
          <w:szCs w:val="24"/>
        </w:rPr>
        <w:t xml:space="preserve"> and </w:t>
      </w:r>
      <w:r w:rsidR="007E6F3C" w:rsidRPr="007E6F3C">
        <w:rPr>
          <w:bCs/>
          <w:sz w:val="24"/>
          <w:szCs w:val="24"/>
        </w:rPr>
        <w:t>11</w:t>
      </w:r>
      <w:r w:rsidR="00574C59" w:rsidRPr="007E6F3C">
        <w:rPr>
          <w:bCs/>
          <w:sz w:val="24"/>
          <w:szCs w:val="24"/>
        </w:rPr>
        <w:t xml:space="preserve"> who attend </w:t>
      </w:r>
      <w:r w:rsidR="007E6F3C" w:rsidRPr="007E6F3C">
        <w:rPr>
          <w:bCs/>
          <w:sz w:val="24"/>
          <w:szCs w:val="24"/>
        </w:rPr>
        <w:t>SWP</w:t>
      </w:r>
      <w:r w:rsidR="00574C59" w:rsidRPr="007E6F3C">
        <w:rPr>
          <w:bCs/>
          <w:sz w:val="24"/>
          <w:szCs w:val="24"/>
        </w:rPr>
        <w:t>.</w:t>
      </w:r>
    </w:p>
    <w:p w14:paraId="1255E2D3" w14:textId="1E7CE6CE" w:rsidR="00574C59" w:rsidRPr="007E6F3C" w:rsidRDefault="00896A36" w:rsidP="00574C59">
      <w:pPr>
        <w:pStyle w:val="ListParagraph"/>
        <w:numPr>
          <w:ilvl w:val="0"/>
          <w:numId w:val="1"/>
        </w:numPr>
        <w:rPr>
          <w:bCs/>
          <w:sz w:val="24"/>
          <w:szCs w:val="24"/>
        </w:rPr>
      </w:pPr>
      <w:proofErr w:type="gramStart"/>
      <w:r w:rsidRPr="007E6F3C">
        <w:rPr>
          <w:bCs/>
          <w:sz w:val="24"/>
          <w:szCs w:val="24"/>
        </w:rPr>
        <w:t>o</w:t>
      </w:r>
      <w:r w:rsidR="00574C59" w:rsidRPr="007E6F3C">
        <w:rPr>
          <w:bCs/>
          <w:sz w:val="24"/>
          <w:szCs w:val="24"/>
        </w:rPr>
        <w:t>ther</w:t>
      </w:r>
      <w:proofErr w:type="gramEnd"/>
      <w:r w:rsidR="00574C59" w:rsidRPr="007E6F3C">
        <w:rPr>
          <w:bCs/>
          <w:sz w:val="24"/>
          <w:szCs w:val="24"/>
        </w:rPr>
        <w:t xml:space="preserve"> persons in the relevant </w:t>
      </w:r>
      <w:r w:rsidRPr="007E6F3C">
        <w:rPr>
          <w:bCs/>
          <w:sz w:val="24"/>
          <w:szCs w:val="24"/>
        </w:rPr>
        <w:t xml:space="preserve">geographical </w:t>
      </w:r>
      <w:r w:rsidR="00574C59" w:rsidRPr="007E6F3C">
        <w:rPr>
          <w:bCs/>
          <w:sz w:val="24"/>
          <w:szCs w:val="24"/>
        </w:rPr>
        <w:t>area who</w:t>
      </w:r>
      <w:r w:rsidRPr="007E6F3C">
        <w:rPr>
          <w:bCs/>
          <w:sz w:val="24"/>
          <w:szCs w:val="24"/>
        </w:rPr>
        <w:t>,</w:t>
      </w:r>
      <w:r w:rsidR="00574C59" w:rsidRPr="007E6F3C">
        <w:rPr>
          <w:bCs/>
          <w:sz w:val="24"/>
          <w:szCs w:val="24"/>
        </w:rPr>
        <w:t xml:space="preserve"> in the opinion of the admissions authority</w:t>
      </w:r>
      <w:r w:rsidRPr="007E6F3C">
        <w:rPr>
          <w:bCs/>
          <w:sz w:val="24"/>
          <w:szCs w:val="24"/>
        </w:rPr>
        <w:t xml:space="preserve">, </w:t>
      </w:r>
      <w:r w:rsidR="00574C59" w:rsidRPr="007E6F3C">
        <w:rPr>
          <w:bCs/>
          <w:sz w:val="24"/>
          <w:szCs w:val="24"/>
        </w:rPr>
        <w:t>have an interest in the proposed admissions</w:t>
      </w:r>
      <w:r w:rsidRPr="007E6F3C">
        <w:rPr>
          <w:bCs/>
          <w:sz w:val="24"/>
          <w:szCs w:val="24"/>
        </w:rPr>
        <w:t xml:space="preserve"> arrangements.</w:t>
      </w:r>
    </w:p>
    <w:p w14:paraId="3652A928" w14:textId="368D9427" w:rsidR="00574C59" w:rsidRPr="007E6F3C" w:rsidRDefault="00896A36" w:rsidP="00574C59">
      <w:pPr>
        <w:pStyle w:val="ListParagraph"/>
        <w:numPr>
          <w:ilvl w:val="0"/>
          <w:numId w:val="1"/>
        </w:numPr>
        <w:rPr>
          <w:bCs/>
          <w:sz w:val="24"/>
          <w:szCs w:val="24"/>
        </w:rPr>
      </w:pPr>
      <w:proofErr w:type="gramStart"/>
      <w:r w:rsidRPr="007E6F3C">
        <w:rPr>
          <w:bCs/>
          <w:sz w:val="24"/>
          <w:szCs w:val="24"/>
        </w:rPr>
        <w:t>t</w:t>
      </w:r>
      <w:r w:rsidR="00574C59" w:rsidRPr="007E6F3C">
        <w:rPr>
          <w:bCs/>
          <w:sz w:val="24"/>
          <w:szCs w:val="24"/>
        </w:rPr>
        <w:t>o</w:t>
      </w:r>
      <w:proofErr w:type="gramEnd"/>
      <w:r w:rsidR="00574C59" w:rsidRPr="007E6F3C">
        <w:rPr>
          <w:bCs/>
          <w:sz w:val="24"/>
          <w:szCs w:val="24"/>
        </w:rPr>
        <w:t xml:space="preserve"> all other admission authorities within the relevant area.</w:t>
      </w:r>
    </w:p>
    <w:p w14:paraId="118BAA94" w14:textId="6AB8271A" w:rsidR="00574C59" w:rsidRPr="007E6F3C" w:rsidRDefault="00DE436A" w:rsidP="00574C59">
      <w:pPr>
        <w:pStyle w:val="ListParagraph"/>
        <w:numPr>
          <w:ilvl w:val="0"/>
          <w:numId w:val="1"/>
        </w:numPr>
        <w:rPr>
          <w:bCs/>
          <w:sz w:val="24"/>
          <w:szCs w:val="24"/>
        </w:rPr>
      </w:pPr>
      <w:r w:rsidRPr="007E6F3C">
        <w:rPr>
          <w:bCs/>
          <w:sz w:val="24"/>
          <w:szCs w:val="24"/>
        </w:rPr>
        <w:t>t</w:t>
      </w:r>
      <w:r w:rsidR="00574C59" w:rsidRPr="007E6F3C">
        <w:rPr>
          <w:bCs/>
          <w:sz w:val="24"/>
          <w:szCs w:val="24"/>
        </w:rPr>
        <w:t>o the local authority</w:t>
      </w:r>
    </w:p>
    <w:p w14:paraId="2F66FCA7" w14:textId="5F4EE053" w:rsidR="00574C59" w:rsidRPr="007E6F3C" w:rsidRDefault="00DE436A" w:rsidP="00574C59">
      <w:pPr>
        <w:pStyle w:val="ListParagraph"/>
        <w:numPr>
          <w:ilvl w:val="0"/>
          <w:numId w:val="1"/>
        </w:numPr>
        <w:rPr>
          <w:bCs/>
          <w:sz w:val="24"/>
          <w:szCs w:val="24"/>
        </w:rPr>
      </w:pPr>
      <w:r w:rsidRPr="007E6F3C">
        <w:rPr>
          <w:bCs/>
          <w:sz w:val="24"/>
          <w:szCs w:val="24"/>
        </w:rPr>
        <w:t>t</w:t>
      </w:r>
      <w:r w:rsidR="00574C59" w:rsidRPr="007E6F3C">
        <w:rPr>
          <w:bCs/>
          <w:sz w:val="24"/>
          <w:szCs w:val="24"/>
        </w:rPr>
        <w:t>o any neighbouring local authorities where the admission authority is the local authority</w:t>
      </w:r>
    </w:p>
    <w:p w14:paraId="26BCC891" w14:textId="20782DD8" w:rsidR="00806BE8" w:rsidRPr="007E6F3C" w:rsidRDefault="00DE436A" w:rsidP="003E6A80">
      <w:pPr>
        <w:pStyle w:val="ListParagraph"/>
        <w:numPr>
          <w:ilvl w:val="0"/>
          <w:numId w:val="1"/>
        </w:numPr>
        <w:rPr>
          <w:bCs/>
          <w:sz w:val="24"/>
          <w:szCs w:val="24"/>
        </w:rPr>
      </w:pPr>
      <w:r w:rsidRPr="007E6F3C">
        <w:rPr>
          <w:bCs/>
          <w:sz w:val="24"/>
          <w:szCs w:val="24"/>
        </w:rPr>
        <w:t>i</w:t>
      </w:r>
      <w:r w:rsidR="00574C59" w:rsidRPr="007E6F3C">
        <w:rPr>
          <w:bCs/>
          <w:sz w:val="24"/>
          <w:szCs w:val="24"/>
        </w:rPr>
        <w:t>n the case of schools designated with a religious character, the body or person representing the religion or religious denomination</w:t>
      </w:r>
    </w:p>
    <w:p w14:paraId="506D2779" w14:textId="0A722A73" w:rsidR="00DE436A" w:rsidRPr="007E6F3C" w:rsidRDefault="00574C59" w:rsidP="00574C59">
      <w:pPr>
        <w:rPr>
          <w:bCs/>
          <w:sz w:val="24"/>
          <w:szCs w:val="24"/>
        </w:rPr>
      </w:pPr>
      <w:r w:rsidRPr="007E6F3C">
        <w:rPr>
          <w:bCs/>
          <w:sz w:val="24"/>
          <w:szCs w:val="24"/>
        </w:rPr>
        <w:t xml:space="preserve">All </w:t>
      </w:r>
      <w:r w:rsidR="007E6F3C" w:rsidRPr="007E6F3C">
        <w:rPr>
          <w:bCs/>
          <w:sz w:val="24"/>
          <w:szCs w:val="24"/>
        </w:rPr>
        <w:t>SWP</w:t>
      </w:r>
      <w:r w:rsidR="00DE436A" w:rsidRPr="007E6F3C">
        <w:rPr>
          <w:bCs/>
          <w:sz w:val="24"/>
          <w:szCs w:val="24"/>
        </w:rPr>
        <w:t xml:space="preserve"> </w:t>
      </w:r>
      <w:r w:rsidRPr="007E6F3C">
        <w:rPr>
          <w:bCs/>
          <w:sz w:val="24"/>
          <w:szCs w:val="24"/>
        </w:rPr>
        <w:t xml:space="preserve">admissions arrangements can be read following the link to the </w:t>
      </w:r>
      <w:r w:rsidR="007E6F3C" w:rsidRPr="007E6F3C">
        <w:rPr>
          <w:bCs/>
          <w:sz w:val="24"/>
          <w:szCs w:val="24"/>
        </w:rPr>
        <w:t xml:space="preserve">SWP </w:t>
      </w:r>
      <w:r w:rsidRPr="007E6F3C">
        <w:rPr>
          <w:bCs/>
          <w:sz w:val="24"/>
          <w:szCs w:val="24"/>
        </w:rPr>
        <w:t>website</w:t>
      </w:r>
      <w:r w:rsidR="00DE436A" w:rsidRPr="007E6F3C">
        <w:rPr>
          <w:bCs/>
          <w:sz w:val="24"/>
          <w:szCs w:val="24"/>
        </w:rPr>
        <w:t xml:space="preserve"> and searching the folder in the </w:t>
      </w:r>
      <w:r w:rsidR="007E6F3C" w:rsidRPr="007E6F3C">
        <w:rPr>
          <w:bCs/>
          <w:sz w:val="24"/>
          <w:szCs w:val="24"/>
        </w:rPr>
        <w:t xml:space="preserve">parent and </w:t>
      </w:r>
      <w:r w:rsidR="007E6F3C">
        <w:rPr>
          <w:bCs/>
          <w:sz w:val="24"/>
          <w:szCs w:val="24"/>
        </w:rPr>
        <w:t>c</w:t>
      </w:r>
      <w:r w:rsidR="007E6F3C" w:rsidRPr="007E6F3C">
        <w:rPr>
          <w:bCs/>
          <w:sz w:val="24"/>
          <w:szCs w:val="24"/>
        </w:rPr>
        <w:t xml:space="preserve">arers </w:t>
      </w:r>
      <w:r w:rsidR="00DE436A" w:rsidRPr="007E6F3C">
        <w:rPr>
          <w:bCs/>
          <w:sz w:val="24"/>
          <w:szCs w:val="24"/>
        </w:rPr>
        <w:t>drop down box</w:t>
      </w:r>
      <w:r w:rsidR="007E6F3C">
        <w:rPr>
          <w:bCs/>
          <w:sz w:val="24"/>
          <w:szCs w:val="24"/>
        </w:rPr>
        <w:t xml:space="preserve"> (policies)</w:t>
      </w:r>
      <w:r w:rsidR="00DE436A" w:rsidRPr="007E6F3C">
        <w:rPr>
          <w:bCs/>
          <w:sz w:val="24"/>
          <w:szCs w:val="24"/>
        </w:rPr>
        <w:t>.</w:t>
      </w:r>
    </w:p>
    <w:p w14:paraId="21845D5C" w14:textId="18AD7DA9" w:rsidR="00DE436A" w:rsidRPr="007E6F3C" w:rsidRDefault="00DE436A" w:rsidP="00DE436A">
      <w:pPr>
        <w:rPr>
          <w:bCs/>
          <w:sz w:val="24"/>
          <w:szCs w:val="24"/>
        </w:rPr>
      </w:pPr>
      <w:r w:rsidRPr="007E6F3C">
        <w:rPr>
          <w:bCs/>
          <w:sz w:val="24"/>
          <w:szCs w:val="24"/>
        </w:rPr>
        <w:t>https://www.</w:t>
      </w:r>
      <w:r w:rsidR="007E6F3C" w:rsidRPr="007E6F3C">
        <w:rPr>
          <w:bCs/>
          <w:sz w:val="24"/>
          <w:szCs w:val="24"/>
        </w:rPr>
        <w:t>swallownestprimary.org</w:t>
      </w:r>
    </w:p>
    <w:p w14:paraId="077F8667" w14:textId="79834D29" w:rsidR="00574C59" w:rsidRPr="007E6F3C" w:rsidRDefault="00574C59" w:rsidP="00574C59">
      <w:pPr>
        <w:rPr>
          <w:bCs/>
          <w:sz w:val="24"/>
          <w:szCs w:val="24"/>
        </w:rPr>
      </w:pPr>
      <w:r w:rsidRPr="007E6F3C">
        <w:rPr>
          <w:bCs/>
          <w:sz w:val="24"/>
          <w:szCs w:val="24"/>
        </w:rPr>
        <w:t xml:space="preserve">If you wish to raise any points about </w:t>
      </w:r>
      <w:r w:rsidR="007E6F3C">
        <w:rPr>
          <w:bCs/>
          <w:sz w:val="24"/>
          <w:szCs w:val="24"/>
        </w:rPr>
        <w:t xml:space="preserve">our </w:t>
      </w:r>
      <w:r w:rsidRPr="007E6F3C">
        <w:rPr>
          <w:bCs/>
          <w:sz w:val="24"/>
          <w:szCs w:val="24"/>
        </w:rPr>
        <w:t xml:space="preserve">admission arrangements then please email us </w:t>
      </w:r>
      <w:r w:rsidR="0028562A" w:rsidRPr="007E6F3C">
        <w:rPr>
          <w:bCs/>
          <w:sz w:val="24"/>
          <w:szCs w:val="24"/>
        </w:rPr>
        <w:t>at: -</w:t>
      </w:r>
      <w:r w:rsidRPr="007E6F3C">
        <w:rPr>
          <w:bCs/>
          <w:sz w:val="24"/>
          <w:szCs w:val="24"/>
        </w:rPr>
        <w:t xml:space="preserve"> </w:t>
      </w:r>
      <w:hyperlink r:id="rId9" w:history="1">
        <w:r w:rsidR="007E6F3C" w:rsidRPr="007E6F3C">
          <w:rPr>
            <w:rStyle w:val="Hyperlink"/>
            <w:bCs/>
            <w:sz w:val="24"/>
            <w:szCs w:val="24"/>
          </w:rPr>
          <w:t>enquiries@swallonestprimaryschool.org</w:t>
        </w:r>
      </w:hyperlink>
    </w:p>
    <w:p w14:paraId="26B7F963" w14:textId="518068AA" w:rsidR="00574C59" w:rsidRPr="007E6F3C" w:rsidRDefault="00574C59" w:rsidP="00574C59">
      <w:pPr>
        <w:rPr>
          <w:bCs/>
          <w:sz w:val="24"/>
          <w:szCs w:val="24"/>
        </w:rPr>
      </w:pPr>
      <w:r w:rsidRPr="007E6F3C">
        <w:rPr>
          <w:bCs/>
          <w:sz w:val="24"/>
          <w:szCs w:val="24"/>
        </w:rPr>
        <w:t xml:space="preserve">Following the </w:t>
      </w:r>
      <w:r w:rsidR="00947629" w:rsidRPr="007E6F3C">
        <w:rPr>
          <w:bCs/>
          <w:sz w:val="24"/>
          <w:szCs w:val="24"/>
        </w:rPr>
        <w:t>6-week</w:t>
      </w:r>
      <w:r w:rsidRPr="007E6F3C">
        <w:rPr>
          <w:bCs/>
          <w:sz w:val="24"/>
          <w:szCs w:val="24"/>
        </w:rPr>
        <w:t xml:space="preserve"> consultation period, any </w:t>
      </w:r>
      <w:r w:rsidR="00DE436A" w:rsidRPr="007E6F3C">
        <w:rPr>
          <w:bCs/>
          <w:sz w:val="24"/>
          <w:szCs w:val="24"/>
        </w:rPr>
        <w:t>arrangements and accompanying feedback</w:t>
      </w:r>
      <w:r w:rsidRPr="007E6F3C">
        <w:rPr>
          <w:bCs/>
          <w:sz w:val="24"/>
          <w:szCs w:val="24"/>
        </w:rPr>
        <w:t xml:space="preserve"> will be taken to</w:t>
      </w:r>
      <w:r w:rsidR="00DE436A" w:rsidRPr="007E6F3C">
        <w:rPr>
          <w:bCs/>
          <w:sz w:val="24"/>
          <w:szCs w:val="24"/>
        </w:rPr>
        <w:t xml:space="preserve"> the</w:t>
      </w:r>
      <w:r w:rsidR="007E6F3C">
        <w:rPr>
          <w:bCs/>
          <w:sz w:val="24"/>
          <w:szCs w:val="24"/>
        </w:rPr>
        <w:t xml:space="preserve"> Local Schools Board B</w:t>
      </w:r>
      <w:r w:rsidRPr="007E6F3C">
        <w:rPr>
          <w:bCs/>
          <w:sz w:val="24"/>
          <w:szCs w:val="24"/>
        </w:rPr>
        <w:t>ody</w:t>
      </w:r>
      <w:r w:rsidR="007E6F3C">
        <w:rPr>
          <w:bCs/>
          <w:sz w:val="24"/>
          <w:szCs w:val="24"/>
        </w:rPr>
        <w:t xml:space="preserve"> and Trust Board</w:t>
      </w:r>
      <w:r w:rsidRPr="007E6F3C">
        <w:rPr>
          <w:bCs/>
          <w:sz w:val="24"/>
          <w:szCs w:val="24"/>
        </w:rPr>
        <w:t xml:space="preserve"> meetings in </w:t>
      </w:r>
      <w:r w:rsidR="00947629" w:rsidRPr="007E6F3C">
        <w:rPr>
          <w:bCs/>
          <w:sz w:val="24"/>
          <w:szCs w:val="24"/>
        </w:rPr>
        <w:t>February</w:t>
      </w:r>
      <w:r w:rsidRPr="007E6F3C">
        <w:rPr>
          <w:bCs/>
          <w:sz w:val="24"/>
          <w:szCs w:val="24"/>
        </w:rPr>
        <w:t xml:space="preserve"> 2024</w:t>
      </w:r>
      <w:r w:rsidR="007E6F3C">
        <w:rPr>
          <w:bCs/>
          <w:sz w:val="24"/>
          <w:szCs w:val="24"/>
        </w:rPr>
        <w:t xml:space="preserve">. </w:t>
      </w:r>
      <w:r w:rsidRPr="007E6F3C">
        <w:rPr>
          <w:bCs/>
          <w:sz w:val="24"/>
          <w:szCs w:val="24"/>
        </w:rPr>
        <w:t xml:space="preserve">On agreement by </w:t>
      </w:r>
      <w:r w:rsidR="00947629" w:rsidRPr="007E6F3C">
        <w:rPr>
          <w:bCs/>
          <w:sz w:val="24"/>
          <w:szCs w:val="24"/>
        </w:rPr>
        <w:t>governors</w:t>
      </w:r>
      <w:r w:rsidR="00DE436A" w:rsidRPr="007E6F3C">
        <w:rPr>
          <w:bCs/>
          <w:sz w:val="24"/>
          <w:szCs w:val="24"/>
        </w:rPr>
        <w:t>,</w:t>
      </w:r>
      <w:r w:rsidRPr="007E6F3C">
        <w:rPr>
          <w:bCs/>
          <w:sz w:val="24"/>
          <w:szCs w:val="24"/>
        </w:rPr>
        <w:t xml:space="preserve"> the </w:t>
      </w:r>
      <w:r w:rsidR="00947629" w:rsidRPr="007E6F3C">
        <w:rPr>
          <w:bCs/>
          <w:sz w:val="24"/>
          <w:szCs w:val="24"/>
        </w:rPr>
        <w:t>arrangements</w:t>
      </w:r>
      <w:r w:rsidRPr="007E6F3C">
        <w:rPr>
          <w:bCs/>
          <w:sz w:val="24"/>
          <w:szCs w:val="24"/>
        </w:rPr>
        <w:t xml:space="preserve"> will be published on the </w:t>
      </w:r>
      <w:r w:rsidR="007E6F3C">
        <w:rPr>
          <w:bCs/>
          <w:sz w:val="24"/>
          <w:szCs w:val="24"/>
        </w:rPr>
        <w:t>School</w:t>
      </w:r>
      <w:r w:rsidRPr="007E6F3C">
        <w:rPr>
          <w:bCs/>
          <w:sz w:val="24"/>
          <w:szCs w:val="24"/>
        </w:rPr>
        <w:t xml:space="preserve"> </w:t>
      </w:r>
      <w:r w:rsidR="007E6F3C">
        <w:rPr>
          <w:bCs/>
          <w:sz w:val="24"/>
          <w:szCs w:val="24"/>
        </w:rPr>
        <w:t>website</w:t>
      </w:r>
      <w:r w:rsidRPr="007E6F3C">
        <w:rPr>
          <w:bCs/>
          <w:sz w:val="24"/>
          <w:szCs w:val="24"/>
        </w:rPr>
        <w:t xml:space="preserve"> and then sent to the relevant local authority prior to their publication date of </w:t>
      </w:r>
      <w:r w:rsidR="003E6A80" w:rsidRPr="007E6F3C">
        <w:rPr>
          <w:bCs/>
          <w:sz w:val="24"/>
          <w:szCs w:val="24"/>
        </w:rPr>
        <w:t>15th</w:t>
      </w:r>
      <w:r w:rsidRPr="007E6F3C">
        <w:rPr>
          <w:bCs/>
          <w:sz w:val="24"/>
          <w:szCs w:val="24"/>
        </w:rPr>
        <w:t xml:space="preserve"> March 2024.</w:t>
      </w:r>
    </w:p>
    <w:p w14:paraId="7A9DE293" w14:textId="56E05A01" w:rsidR="003E6A80" w:rsidRPr="007E6F3C" w:rsidRDefault="003E6A80" w:rsidP="00574C59">
      <w:pPr>
        <w:rPr>
          <w:bCs/>
          <w:sz w:val="24"/>
          <w:szCs w:val="24"/>
        </w:rPr>
      </w:pPr>
      <w:r w:rsidRPr="007E6F3C">
        <w:rPr>
          <w:bCs/>
          <w:sz w:val="24"/>
          <w:szCs w:val="24"/>
        </w:rPr>
        <w:t xml:space="preserve">Thank you for taking the time to support our consultation. </w:t>
      </w:r>
    </w:p>
    <w:sectPr w:rsidR="003E6A80" w:rsidRPr="007E6F3C" w:rsidSect="008041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FF6170" w14:textId="77777777" w:rsidR="00317FFD" w:rsidRDefault="00317FFD" w:rsidP="00804198">
      <w:pPr>
        <w:spacing w:after="0" w:line="240" w:lineRule="auto"/>
      </w:pPr>
      <w:r>
        <w:separator/>
      </w:r>
    </w:p>
  </w:endnote>
  <w:endnote w:type="continuationSeparator" w:id="0">
    <w:p w14:paraId="5C300040" w14:textId="77777777" w:rsidR="00317FFD" w:rsidRDefault="00317FFD" w:rsidP="00804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D105C6" w14:textId="77777777" w:rsidR="00317FFD" w:rsidRDefault="00317FFD" w:rsidP="00804198">
      <w:pPr>
        <w:spacing w:after="0" w:line="240" w:lineRule="auto"/>
      </w:pPr>
      <w:r>
        <w:separator/>
      </w:r>
    </w:p>
  </w:footnote>
  <w:footnote w:type="continuationSeparator" w:id="0">
    <w:p w14:paraId="7FD1AB26" w14:textId="77777777" w:rsidR="00317FFD" w:rsidRDefault="00317FFD" w:rsidP="008041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978C5"/>
    <w:multiLevelType w:val="hybridMultilevel"/>
    <w:tmpl w:val="BF18B5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326260"/>
    <w:multiLevelType w:val="hybridMultilevel"/>
    <w:tmpl w:val="D7AC5C96"/>
    <w:lvl w:ilvl="0" w:tplc="925C44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FC1877"/>
    <w:multiLevelType w:val="hybridMultilevel"/>
    <w:tmpl w:val="F4169F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198"/>
    <w:rsid w:val="00056DF5"/>
    <w:rsid w:val="0028562A"/>
    <w:rsid w:val="00317FFD"/>
    <w:rsid w:val="00330BD5"/>
    <w:rsid w:val="00370209"/>
    <w:rsid w:val="003D14FA"/>
    <w:rsid w:val="003E6A80"/>
    <w:rsid w:val="0050495D"/>
    <w:rsid w:val="00574C59"/>
    <w:rsid w:val="00627F36"/>
    <w:rsid w:val="007E6F3C"/>
    <w:rsid w:val="00804198"/>
    <w:rsid w:val="00806BE8"/>
    <w:rsid w:val="00896A36"/>
    <w:rsid w:val="00947629"/>
    <w:rsid w:val="00AD197B"/>
    <w:rsid w:val="00D156C1"/>
    <w:rsid w:val="00DE436A"/>
    <w:rsid w:val="00EA5E69"/>
    <w:rsid w:val="00F4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D8154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41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4198"/>
  </w:style>
  <w:style w:type="paragraph" w:styleId="Footer">
    <w:name w:val="footer"/>
    <w:basedOn w:val="Normal"/>
    <w:link w:val="FooterChar"/>
    <w:uiPriority w:val="99"/>
    <w:unhideWhenUsed/>
    <w:rsid w:val="008041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198"/>
  </w:style>
  <w:style w:type="paragraph" w:styleId="ListParagraph">
    <w:name w:val="List Paragraph"/>
    <w:basedOn w:val="Normal"/>
    <w:uiPriority w:val="34"/>
    <w:qFormat/>
    <w:rsid w:val="00574C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4C5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4C59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37020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6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F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41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4198"/>
  </w:style>
  <w:style w:type="paragraph" w:styleId="Footer">
    <w:name w:val="footer"/>
    <w:basedOn w:val="Normal"/>
    <w:link w:val="FooterChar"/>
    <w:uiPriority w:val="99"/>
    <w:unhideWhenUsed/>
    <w:rsid w:val="008041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198"/>
  </w:style>
  <w:style w:type="paragraph" w:styleId="ListParagraph">
    <w:name w:val="List Paragraph"/>
    <w:basedOn w:val="Normal"/>
    <w:uiPriority w:val="34"/>
    <w:qFormat/>
    <w:rsid w:val="00574C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4C5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4C59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37020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6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F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nquiries@swallonestprimaryschoo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ACET</Company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Walker</dc:creator>
  <cp:lastModifiedBy>Leyton McHale</cp:lastModifiedBy>
  <cp:revision>2</cp:revision>
  <cp:lastPrinted>2023-11-13T15:30:00Z</cp:lastPrinted>
  <dcterms:created xsi:type="dcterms:W3CDTF">2024-01-08T16:42:00Z</dcterms:created>
  <dcterms:modified xsi:type="dcterms:W3CDTF">2024-01-08T16:42:00Z</dcterms:modified>
</cp:coreProperties>
</file>